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04" w:rsidRPr="00680461" w:rsidRDefault="005E6E04" w:rsidP="005E6E04">
      <w:pPr>
        <w:pBdr>
          <w:bottom w:val="single" w:sz="4" w:space="1" w:color="auto"/>
        </w:pBdr>
        <w:jc w:val="center"/>
        <w:rPr>
          <w:b/>
        </w:rPr>
      </w:pPr>
      <w:r w:rsidRPr="00680461">
        <w:rPr>
          <w:b/>
        </w:rPr>
        <w:t>Негосударственн</w:t>
      </w:r>
      <w:r>
        <w:rPr>
          <w:b/>
        </w:rPr>
        <w:t>ая</w:t>
      </w:r>
      <w:r w:rsidRPr="00680461">
        <w:rPr>
          <w:b/>
        </w:rPr>
        <w:t xml:space="preserve"> некоммерческ</w:t>
      </w:r>
      <w:r>
        <w:rPr>
          <w:b/>
        </w:rPr>
        <w:t>ая</w:t>
      </w:r>
      <w:r w:rsidRPr="00680461">
        <w:rPr>
          <w:b/>
        </w:rPr>
        <w:t xml:space="preserve"> организаци</w:t>
      </w:r>
      <w:r>
        <w:rPr>
          <w:b/>
        </w:rPr>
        <w:t>я</w:t>
      </w:r>
    </w:p>
    <w:p w:rsidR="005E6E04" w:rsidRDefault="005E6E04" w:rsidP="005E6E04">
      <w:pPr>
        <w:pBdr>
          <w:bottom w:val="single" w:sz="4" w:space="1" w:color="auto"/>
        </w:pBdr>
        <w:jc w:val="center"/>
        <w:rPr>
          <w:b/>
        </w:rPr>
      </w:pPr>
      <w:r w:rsidRPr="00680461">
        <w:rPr>
          <w:b/>
        </w:rPr>
        <w:t>«АДВОКАТСК</w:t>
      </w:r>
      <w:r>
        <w:rPr>
          <w:b/>
        </w:rPr>
        <w:t>АЯ</w:t>
      </w:r>
      <w:r w:rsidRPr="00680461">
        <w:rPr>
          <w:b/>
        </w:rPr>
        <w:t xml:space="preserve"> ПАЛАТ</w:t>
      </w:r>
      <w:r>
        <w:rPr>
          <w:b/>
        </w:rPr>
        <w:t>А</w:t>
      </w:r>
      <w:r w:rsidRPr="00680461">
        <w:rPr>
          <w:b/>
        </w:rPr>
        <w:t xml:space="preserve"> РЕСПУБЛИКИ ХАКАСИЯ» </w:t>
      </w:r>
    </w:p>
    <w:p w:rsidR="005E6E04" w:rsidRDefault="005E6E04" w:rsidP="005E6E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40E0" w:rsidRPr="00F952E0" w:rsidRDefault="005140E0" w:rsidP="005140E0">
      <w:pPr>
        <w:widowControl w:val="0"/>
        <w:ind w:left="5103"/>
        <w:rPr>
          <w:rFonts w:eastAsia="Arial Unicode MS"/>
          <w:color w:val="000000"/>
          <w:sz w:val="28"/>
          <w:szCs w:val="28"/>
          <w:lang w:bidi="ru-RU"/>
        </w:rPr>
      </w:pPr>
      <w:r w:rsidRPr="00F952E0">
        <w:rPr>
          <w:rFonts w:eastAsia="Arial Unicode MS"/>
          <w:b/>
          <w:color w:val="000000"/>
          <w:sz w:val="28"/>
          <w:szCs w:val="28"/>
          <w:lang w:bidi="ru-RU"/>
        </w:rPr>
        <w:t>«УТВЕРЖДЕНО»</w:t>
      </w:r>
    </w:p>
    <w:p w:rsidR="005140E0" w:rsidRPr="00F952E0" w:rsidRDefault="005140E0" w:rsidP="005140E0">
      <w:pPr>
        <w:widowControl w:val="0"/>
        <w:ind w:left="5103"/>
        <w:rPr>
          <w:rFonts w:eastAsia="Arial Unicode MS"/>
          <w:color w:val="000000"/>
          <w:sz w:val="28"/>
          <w:szCs w:val="28"/>
          <w:lang w:bidi="ru-RU"/>
        </w:rPr>
      </w:pPr>
      <w:r w:rsidRPr="00F952E0">
        <w:rPr>
          <w:rFonts w:eastAsia="Arial Unicode MS"/>
          <w:color w:val="000000"/>
          <w:sz w:val="28"/>
          <w:szCs w:val="28"/>
          <w:lang w:bidi="ru-RU"/>
        </w:rPr>
        <w:t>Советом Адвокатской палаты Республики Хакасия</w:t>
      </w:r>
    </w:p>
    <w:p w:rsidR="005140E0" w:rsidRPr="00F952E0" w:rsidRDefault="005140E0" w:rsidP="005140E0">
      <w:pPr>
        <w:widowControl w:val="0"/>
        <w:ind w:left="5103"/>
        <w:rPr>
          <w:rFonts w:eastAsia="Arial Unicode MS"/>
          <w:color w:val="000000"/>
          <w:sz w:val="28"/>
          <w:szCs w:val="28"/>
          <w:lang w:bidi="ru-RU"/>
        </w:rPr>
      </w:pPr>
      <w:r w:rsidRPr="00F952E0">
        <w:rPr>
          <w:rFonts w:eastAsia="Arial Unicode MS"/>
          <w:color w:val="000000"/>
          <w:sz w:val="28"/>
          <w:szCs w:val="28"/>
          <w:lang w:bidi="ru-RU"/>
        </w:rPr>
        <w:t xml:space="preserve">Протокол заседания </w:t>
      </w:r>
    </w:p>
    <w:p w:rsidR="005140E0" w:rsidRPr="00F952E0" w:rsidRDefault="005140E0" w:rsidP="005140E0">
      <w:pPr>
        <w:widowControl w:val="0"/>
        <w:ind w:left="5103"/>
        <w:rPr>
          <w:rFonts w:eastAsia="Arial Unicode MS"/>
          <w:color w:val="000000"/>
          <w:sz w:val="28"/>
          <w:szCs w:val="28"/>
          <w:lang w:bidi="ru-RU"/>
        </w:rPr>
      </w:pPr>
      <w:r w:rsidRPr="00F952E0">
        <w:rPr>
          <w:rFonts w:eastAsia="Arial Unicode MS"/>
          <w:color w:val="000000"/>
          <w:sz w:val="28"/>
          <w:szCs w:val="28"/>
          <w:lang w:bidi="ru-RU"/>
        </w:rPr>
        <w:t xml:space="preserve">№ </w:t>
      </w:r>
      <w:r w:rsidR="002B324F">
        <w:rPr>
          <w:rFonts w:eastAsia="Arial Unicode MS"/>
          <w:color w:val="000000"/>
          <w:sz w:val="28"/>
          <w:szCs w:val="28"/>
          <w:lang w:bidi="ru-RU"/>
        </w:rPr>
        <w:t xml:space="preserve">21 </w:t>
      </w:r>
      <w:r w:rsidRPr="00F952E0">
        <w:rPr>
          <w:rFonts w:eastAsia="Arial Unicode MS"/>
          <w:color w:val="000000"/>
          <w:sz w:val="28"/>
          <w:szCs w:val="28"/>
          <w:lang w:bidi="ru-RU"/>
        </w:rPr>
        <w:t xml:space="preserve">от </w:t>
      </w:r>
      <w:r w:rsidR="002B324F">
        <w:rPr>
          <w:rFonts w:eastAsia="Arial Unicode MS"/>
          <w:color w:val="000000"/>
          <w:sz w:val="28"/>
          <w:szCs w:val="28"/>
          <w:lang w:bidi="ru-RU"/>
        </w:rPr>
        <w:t>12.09.2022 г.</w:t>
      </w:r>
    </w:p>
    <w:p w:rsidR="005140E0" w:rsidRPr="00F952E0" w:rsidRDefault="005140E0" w:rsidP="005140E0">
      <w:pPr>
        <w:widowControl w:val="0"/>
        <w:ind w:left="5103"/>
        <w:rPr>
          <w:rFonts w:eastAsia="Arial Unicode MS"/>
          <w:color w:val="000000"/>
          <w:sz w:val="28"/>
          <w:szCs w:val="28"/>
          <w:lang w:bidi="ru-RU"/>
        </w:rPr>
      </w:pPr>
    </w:p>
    <w:p w:rsidR="005E6E04" w:rsidRDefault="005E6E04" w:rsidP="005E6E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6E04" w:rsidRPr="005E6E04" w:rsidRDefault="005E6E04" w:rsidP="005E6E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04">
        <w:rPr>
          <w:rFonts w:ascii="Times New Roman" w:hAnsi="Times New Roman" w:cs="Times New Roman"/>
          <w:b/>
          <w:sz w:val="28"/>
          <w:szCs w:val="28"/>
        </w:rPr>
        <w:t xml:space="preserve">РАЗЪЯСНЕНИЕ </w:t>
      </w:r>
    </w:p>
    <w:p w:rsidR="005E6E04" w:rsidRPr="005E6E04" w:rsidRDefault="005E6E04" w:rsidP="005E6E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6E04">
        <w:rPr>
          <w:rFonts w:ascii="Times New Roman" w:hAnsi="Times New Roman" w:cs="Times New Roman"/>
          <w:sz w:val="28"/>
          <w:szCs w:val="28"/>
        </w:rPr>
        <w:t>Совета Адвокатской палаты Республики Хакасия</w:t>
      </w:r>
    </w:p>
    <w:p w:rsidR="005E6E04" w:rsidRDefault="005E6E04" w:rsidP="005E6E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6E04">
        <w:rPr>
          <w:rFonts w:ascii="Times New Roman" w:hAnsi="Times New Roman" w:cs="Times New Roman"/>
          <w:sz w:val="28"/>
          <w:szCs w:val="28"/>
        </w:rPr>
        <w:t>от 12 сентября 2022 г. № 0</w:t>
      </w:r>
      <w:r w:rsidR="002B324F">
        <w:rPr>
          <w:rFonts w:ascii="Times New Roman" w:hAnsi="Times New Roman" w:cs="Times New Roman"/>
          <w:sz w:val="28"/>
          <w:szCs w:val="28"/>
        </w:rPr>
        <w:t>2</w:t>
      </w:r>
      <w:r w:rsidRPr="005E6E04">
        <w:rPr>
          <w:rFonts w:ascii="Times New Roman" w:hAnsi="Times New Roman" w:cs="Times New Roman"/>
          <w:sz w:val="28"/>
          <w:szCs w:val="28"/>
        </w:rPr>
        <w:t>/</w:t>
      </w:r>
      <w:r w:rsidR="002D4BCC">
        <w:rPr>
          <w:rFonts w:ascii="Times New Roman" w:hAnsi="Times New Roman" w:cs="Times New Roman"/>
          <w:sz w:val="28"/>
          <w:szCs w:val="28"/>
        </w:rPr>
        <w:t>22</w:t>
      </w:r>
    </w:p>
    <w:p w:rsidR="005E6E04" w:rsidRPr="005E6E04" w:rsidRDefault="005E6E04" w:rsidP="005E6E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7F17" w:rsidRDefault="00767F17" w:rsidP="005E6E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40E0" w:rsidRDefault="005140E0" w:rsidP="005140E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52E0">
        <w:rPr>
          <w:rFonts w:ascii="Times New Roman" w:hAnsi="Times New Roman" w:cs="Times New Roman"/>
          <w:sz w:val="28"/>
          <w:szCs w:val="28"/>
        </w:rPr>
        <w:t xml:space="preserve">В Совет Адвокатской палаты Республики Хакасия </w:t>
      </w:r>
      <w:r>
        <w:rPr>
          <w:rFonts w:ascii="Times New Roman" w:hAnsi="Times New Roman" w:cs="Times New Roman"/>
          <w:sz w:val="28"/>
          <w:szCs w:val="28"/>
        </w:rPr>
        <w:t xml:space="preserve">22.08.2022 г. </w:t>
      </w:r>
      <w:r w:rsidRPr="00F952E0">
        <w:rPr>
          <w:rFonts w:ascii="Times New Roman" w:hAnsi="Times New Roman" w:cs="Times New Roman"/>
          <w:sz w:val="28"/>
          <w:szCs w:val="28"/>
        </w:rPr>
        <w:t xml:space="preserve">поступило обращение адвоката </w:t>
      </w:r>
      <w:r>
        <w:rPr>
          <w:rFonts w:ascii="Times New Roman" w:hAnsi="Times New Roman" w:cs="Times New Roman"/>
          <w:sz w:val="28"/>
          <w:szCs w:val="28"/>
        </w:rPr>
        <w:t>Головченко М.В.</w:t>
      </w:r>
      <w:r w:rsidRPr="00F952E0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наличии права президента Адвокатской палаты запрашивать у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членов Совета АП РХ</w:t>
      </w:r>
      <w:r w:rsidR="002D4BC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объяснения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 причинах отсутствия  на заседаниях Совета АП РХ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684" w:rsidRDefault="005E6684" w:rsidP="005E66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2E0">
        <w:rPr>
          <w:rFonts w:ascii="Times New Roman" w:hAnsi="Times New Roman" w:cs="Times New Roman"/>
          <w:sz w:val="28"/>
          <w:szCs w:val="28"/>
        </w:rPr>
        <w:t>В порядке пункта 19 части 3 статьи 31 Федерального закона «Об адвокатской деятельности адвокатуре в Российской Федерации» дает следующее разъяснение.</w:t>
      </w:r>
    </w:p>
    <w:p w:rsidR="005140E0" w:rsidRDefault="005140E0" w:rsidP="005140E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25.07.2022 г. от адвоката Головченко М.В. поступило заявление о досрочном прекращении полномочий члена Совета АП РХ.</w:t>
      </w:r>
    </w:p>
    <w:p w:rsidR="005E6684" w:rsidRDefault="005E6684" w:rsidP="005E66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20.07.2022 г. и 15.08.2022 г. адвокаты Головченко М.В.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не явились на заседание Совета АП РХ в назначенное время, в связи с чем, им было предложено предоставить объяснения о причинах неявки на заседание Совета АП РХ.</w:t>
      </w:r>
    </w:p>
    <w:p w:rsidR="005E6684" w:rsidRPr="005E6684" w:rsidRDefault="005140E0" w:rsidP="005E66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 </w:t>
      </w:r>
      <w:proofErr w:type="gramStart"/>
      <w:r w:rsidR="007D6A4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7D6A4F">
        <w:rPr>
          <w:rFonts w:ascii="Times New Roman" w:hAnsi="Times New Roman" w:cs="Times New Roman"/>
          <w:sz w:val="28"/>
          <w:szCs w:val="28"/>
        </w:rPr>
        <w:t>. 1 ст. 8 КПЭА</w:t>
      </w:r>
      <w:r w:rsidR="005E6E04" w:rsidRPr="005140E0">
        <w:rPr>
          <w:rFonts w:ascii="Times New Roman" w:hAnsi="Times New Roman" w:cs="Times New Roman"/>
          <w:sz w:val="28"/>
          <w:szCs w:val="28"/>
        </w:rPr>
        <w:t xml:space="preserve"> при осуществлении профессиональной деятельности адвокат обязан честно, разумно, добросовестно, квалифицировано, принципиально и своевременно исполнять свои </w:t>
      </w:r>
      <w:r w:rsidR="005E6E04" w:rsidRPr="005E6684">
        <w:rPr>
          <w:rFonts w:ascii="Times New Roman" w:hAnsi="Times New Roman" w:cs="Times New Roman"/>
          <w:sz w:val="28"/>
          <w:szCs w:val="28"/>
        </w:rPr>
        <w:t>обязанности.</w:t>
      </w:r>
    </w:p>
    <w:p w:rsidR="00F20556" w:rsidRPr="005140E0" w:rsidRDefault="005140E0" w:rsidP="005E66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68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20556" w:rsidRPr="005E6684">
        <w:rPr>
          <w:rFonts w:ascii="Times New Roman" w:hAnsi="Times New Roman" w:cs="Times New Roman"/>
          <w:sz w:val="28"/>
          <w:szCs w:val="28"/>
        </w:rPr>
        <w:t>ч. 2 п. 2 ст. 9 КПЭА</w:t>
      </w:r>
      <w:r w:rsidRPr="005E6684">
        <w:rPr>
          <w:rFonts w:ascii="Times New Roman" w:hAnsi="Times New Roman" w:cs="Times New Roman"/>
          <w:sz w:val="28"/>
          <w:szCs w:val="28"/>
        </w:rPr>
        <w:t xml:space="preserve"> и</w:t>
      </w:r>
      <w:r w:rsidR="00F20556" w:rsidRPr="005E6684">
        <w:rPr>
          <w:rFonts w:ascii="Times New Roman" w:hAnsi="Times New Roman" w:cs="Times New Roman"/>
          <w:sz w:val="28"/>
          <w:szCs w:val="28"/>
        </w:rPr>
        <w:t>сполнение адвокатом возложенных на него полномочий</w:t>
      </w:r>
      <w:r w:rsidR="00F20556" w:rsidRPr="005140E0">
        <w:rPr>
          <w:rFonts w:ascii="Times New Roman" w:hAnsi="Times New Roman" w:cs="Times New Roman"/>
          <w:sz w:val="28"/>
          <w:szCs w:val="28"/>
        </w:rPr>
        <w:t xml:space="preserve"> в связи с избранием (назначением) на должность в адвокатской палате субъекта Российской Федерации или Федеральной палате адвокатов, а также исполнение адвокатом полномочий руководителя или иного избранного (назначенного) на должность лица адвокатского образования (подразделения) является его профессиональной обязанностью и не относится к трудовым правоотношениям.</w:t>
      </w:r>
      <w:proofErr w:type="gramEnd"/>
    </w:p>
    <w:p w:rsidR="005140E0" w:rsidRPr="005140E0" w:rsidRDefault="005140E0" w:rsidP="005140E0">
      <w:pPr>
        <w:ind w:firstLine="708"/>
        <w:jc w:val="both"/>
        <w:rPr>
          <w:sz w:val="28"/>
          <w:szCs w:val="28"/>
        </w:rPr>
      </w:pPr>
      <w:r w:rsidRPr="005140E0">
        <w:rPr>
          <w:sz w:val="28"/>
          <w:szCs w:val="28"/>
        </w:rPr>
        <w:t xml:space="preserve">Досрочное прекращение полномочий членов совета, в том числе по их собственному заявлению, осуществляется общим собранием (конференцией) адвокатов и не носит автоматического характера. </w:t>
      </w:r>
    </w:p>
    <w:p w:rsidR="00F20556" w:rsidRPr="005140E0" w:rsidRDefault="005140E0" w:rsidP="005E6684">
      <w:pPr>
        <w:ind w:firstLine="708"/>
        <w:jc w:val="both"/>
        <w:rPr>
          <w:sz w:val="28"/>
          <w:szCs w:val="28"/>
        </w:rPr>
      </w:pPr>
      <w:r w:rsidRPr="005140E0">
        <w:rPr>
          <w:sz w:val="28"/>
          <w:szCs w:val="28"/>
        </w:rPr>
        <w:t xml:space="preserve">Такой порядок представляет собой нормативную гарантию практической реализации принципов независимости и корпоративности адвокатуры, исключающую возможность неправомерного и не </w:t>
      </w:r>
      <w:r w:rsidRPr="005140E0">
        <w:rPr>
          <w:sz w:val="28"/>
          <w:szCs w:val="28"/>
        </w:rPr>
        <w:lastRenderedPageBreak/>
        <w:t xml:space="preserve">обоснованного воздействия на органы адвокатского сообщества. </w:t>
      </w:r>
      <w:proofErr w:type="gramStart"/>
      <w:r w:rsidRPr="005140E0">
        <w:rPr>
          <w:sz w:val="28"/>
          <w:szCs w:val="28"/>
        </w:rPr>
        <w:t>Указанные нормы Закона носят императивный характер и не могут быть изменены или дополнены корпоративными актами адвокатской палаты субъекта Российской Федерации</w:t>
      </w:r>
      <w:r w:rsidR="005E6684">
        <w:rPr>
          <w:sz w:val="28"/>
          <w:szCs w:val="28"/>
        </w:rPr>
        <w:t xml:space="preserve"> (</w:t>
      </w:r>
      <w:r w:rsidR="00F20556" w:rsidRPr="005140E0">
        <w:rPr>
          <w:sz w:val="28"/>
          <w:szCs w:val="28"/>
        </w:rPr>
        <w:t>Решение</w:t>
      </w:r>
      <w:r w:rsidR="005E6684">
        <w:rPr>
          <w:sz w:val="28"/>
          <w:szCs w:val="28"/>
        </w:rPr>
        <w:t xml:space="preserve"> </w:t>
      </w:r>
      <w:r w:rsidR="00F20556" w:rsidRPr="005140E0">
        <w:rPr>
          <w:sz w:val="28"/>
          <w:szCs w:val="28"/>
        </w:rPr>
        <w:t xml:space="preserve">Совета Федеральной палаты адвокатов Российской Федерации </w:t>
      </w:r>
      <w:r w:rsidR="005E6684">
        <w:rPr>
          <w:sz w:val="28"/>
          <w:szCs w:val="28"/>
        </w:rPr>
        <w:t>от 11.08.2022 г., протокол № 14).</w:t>
      </w:r>
      <w:proofErr w:type="gramEnd"/>
    </w:p>
    <w:p w:rsidR="00F20556" w:rsidRPr="005140E0" w:rsidRDefault="00F20556" w:rsidP="005E6684">
      <w:pPr>
        <w:ind w:firstLine="708"/>
        <w:jc w:val="both"/>
        <w:rPr>
          <w:sz w:val="28"/>
          <w:szCs w:val="28"/>
        </w:rPr>
      </w:pPr>
      <w:bookmarkStart w:id="0" w:name="sub_192"/>
      <w:proofErr w:type="gramStart"/>
      <w:r w:rsidRPr="005140E0">
        <w:rPr>
          <w:sz w:val="28"/>
          <w:szCs w:val="28"/>
        </w:rPr>
        <w:t xml:space="preserve">Поступок адвоката, который порочит его честь и достоинство, умаляет авторитет адвокатуры, неисполнение или ненадлежащее исполнение адвокатом своих профессиональных обязанностей перед доверителем, а также неисполнение решений органов адвокатской палаты </w:t>
      </w:r>
      <w:r w:rsidRPr="007D6A4F">
        <w:rPr>
          <w:b/>
          <w:sz w:val="28"/>
          <w:szCs w:val="28"/>
        </w:rPr>
        <w:t>должны стать предметом рассмотрения соответствующих квалификационной комиссии и Совета,</w:t>
      </w:r>
      <w:r w:rsidRPr="005140E0">
        <w:rPr>
          <w:sz w:val="28"/>
          <w:szCs w:val="28"/>
        </w:rPr>
        <w:t xml:space="preserve"> заседания которых проводятся в соответствии с процедурами дисциплинарного производства, предусмотренными настоящим Кодексом</w:t>
      </w:r>
      <w:r w:rsidR="005E6684">
        <w:rPr>
          <w:sz w:val="28"/>
          <w:szCs w:val="28"/>
        </w:rPr>
        <w:t xml:space="preserve"> (ч. 2 ст. 19 КПЭА)</w:t>
      </w:r>
      <w:r w:rsidRPr="005140E0">
        <w:rPr>
          <w:sz w:val="28"/>
          <w:szCs w:val="28"/>
        </w:rPr>
        <w:t>.</w:t>
      </w:r>
      <w:proofErr w:type="gramEnd"/>
    </w:p>
    <w:bookmarkEnd w:id="0"/>
    <w:p w:rsidR="00135A72" w:rsidRPr="00135A72" w:rsidRDefault="00F56C92" w:rsidP="005140E0">
      <w:pPr>
        <w:jc w:val="both"/>
        <w:rPr>
          <w:sz w:val="28"/>
          <w:szCs w:val="28"/>
        </w:rPr>
      </w:pPr>
      <w:r w:rsidRPr="005140E0">
        <w:rPr>
          <w:sz w:val="28"/>
          <w:szCs w:val="28"/>
        </w:rPr>
        <w:tab/>
      </w:r>
      <w:proofErr w:type="gramStart"/>
      <w:r w:rsidR="00135A72" w:rsidRPr="00135A72">
        <w:rPr>
          <w:sz w:val="28"/>
          <w:szCs w:val="28"/>
        </w:rPr>
        <w:t xml:space="preserve">Согласно ч. 1.1. ст. 21 КПЭА </w:t>
      </w:r>
      <w:r w:rsidR="00135A72" w:rsidRPr="00135A72">
        <w:rPr>
          <w:color w:val="292929"/>
          <w:sz w:val="28"/>
          <w:szCs w:val="28"/>
          <w:shd w:val="clear" w:color="auto" w:fill="FFFFFF"/>
        </w:rPr>
        <w:t xml:space="preserve">в исключительных случаях в целях обеспечения единообразного применения норм законодательства об адвокатской деятельности и адвокатуре, настоящего Кодекса и единства дисциплинарной практики, а также соблюдения решений Федеральной палаты адвокатов и ее органов </w:t>
      </w:r>
      <w:r w:rsidR="00135A72" w:rsidRPr="00135A72">
        <w:rPr>
          <w:b/>
          <w:color w:val="292929"/>
          <w:sz w:val="28"/>
          <w:szCs w:val="28"/>
          <w:shd w:val="clear" w:color="auto" w:fill="FFFFFF"/>
        </w:rPr>
        <w:t>президент Федеральной палаты адвокатов</w:t>
      </w:r>
      <w:r w:rsidR="00135A72" w:rsidRPr="00135A72">
        <w:rPr>
          <w:color w:val="292929"/>
          <w:sz w:val="28"/>
          <w:szCs w:val="28"/>
          <w:shd w:val="clear" w:color="auto" w:fill="FFFFFF"/>
        </w:rPr>
        <w:t xml:space="preserve"> по собственной инициативе или </w:t>
      </w:r>
      <w:r w:rsidR="00135A72" w:rsidRPr="00135A72">
        <w:rPr>
          <w:b/>
          <w:color w:val="292929"/>
          <w:sz w:val="28"/>
          <w:szCs w:val="28"/>
          <w:shd w:val="clear" w:color="auto" w:fill="FFFFFF"/>
        </w:rPr>
        <w:t>по представлению вице-президента</w:t>
      </w:r>
      <w:r w:rsidR="00135A72" w:rsidRPr="00135A72">
        <w:rPr>
          <w:color w:val="292929"/>
          <w:sz w:val="28"/>
          <w:szCs w:val="28"/>
          <w:shd w:val="clear" w:color="auto" w:fill="FFFFFF"/>
        </w:rPr>
        <w:t xml:space="preserve"> </w:t>
      </w:r>
      <w:r w:rsidR="00135A72" w:rsidRPr="007D6A4F">
        <w:rPr>
          <w:b/>
          <w:color w:val="292929"/>
          <w:sz w:val="28"/>
          <w:szCs w:val="28"/>
          <w:shd w:val="clear" w:color="auto" w:fill="FFFFFF"/>
        </w:rPr>
        <w:t>возбуждает дисциплинарное производство</w:t>
      </w:r>
      <w:r w:rsidR="00135A72" w:rsidRPr="00135A72">
        <w:rPr>
          <w:color w:val="292929"/>
          <w:sz w:val="28"/>
          <w:szCs w:val="28"/>
          <w:shd w:val="clear" w:color="auto" w:fill="FFFFFF"/>
        </w:rPr>
        <w:t xml:space="preserve"> в отношении адвоката при получении сведений о наличии в</w:t>
      </w:r>
      <w:proofErr w:type="gramEnd"/>
      <w:r w:rsidR="00135A72" w:rsidRPr="00135A72">
        <w:rPr>
          <w:color w:val="292929"/>
          <w:sz w:val="28"/>
          <w:szCs w:val="28"/>
          <w:shd w:val="clear" w:color="auto" w:fill="FFFFFF"/>
        </w:rPr>
        <w:t xml:space="preserve"> </w:t>
      </w:r>
      <w:proofErr w:type="gramStart"/>
      <w:r w:rsidR="00135A72" w:rsidRPr="00135A72">
        <w:rPr>
          <w:color w:val="292929"/>
          <w:sz w:val="28"/>
          <w:szCs w:val="28"/>
          <w:shd w:val="clear" w:color="auto" w:fill="FFFFFF"/>
        </w:rPr>
        <w:t xml:space="preserve">действиях (бездействии) адвоката нарушения норм законодательства об адвокатской деятельности и адвокатуре, настоящего Кодекса, неисполнении или ненадлежащем исполнении им своих обязанностей и направляет дисциплинарное дело в адвокатскую палату субъекта Российской Федерации, членом которой является адвокат, для рассмотрения квалификационной комиссией и советом в порядке, предусмотренном настоящим Кодексом, а </w:t>
      </w:r>
      <w:r w:rsidR="00135A72" w:rsidRPr="00135A72">
        <w:rPr>
          <w:b/>
          <w:color w:val="292929"/>
          <w:sz w:val="28"/>
          <w:szCs w:val="28"/>
          <w:shd w:val="clear" w:color="auto" w:fill="FFFFFF"/>
        </w:rPr>
        <w:t>если дисциплинарное дело возбуждено в отношении адвоката, занимающего выборную должность в органах адвокатской палаты</w:t>
      </w:r>
      <w:proofErr w:type="gramEnd"/>
      <w:r w:rsidR="00135A72" w:rsidRPr="00135A72">
        <w:rPr>
          <w:b/>
          <w:color w:val="292929"/>
          <w:sz w:val="28"/>
          <w:szCs w:val="28"/>
          <w:shd w:val="clear" w:color="auto" w:fill="FFFFFF"/>
        </w:rPr>
        <w:t xml:space="preserve"> субъекта Российской Федерации, то передает указанное дело на рассмотрение комиссии по этике и стандартам и совета Федеральной палаты адвокатов в качестве квалификационной комиссии и Совета соответственно</w:t>
      </w:r>
      <w:r w:rsidR="00135A72" w:rsidRPr="00135A72">
        <w:rPr>
          <w:color w:val="292929"/>
          <w:sz w:val="28"/>
          <w:szCs w:val="28"/>
          <w:shd w:val="clear" w:color="auto" w:fill="FFFFFF"/>
        </w:rPr>
        <w:t>.</w:t>
      </w:r>
    </w:p>
    <w:p w:rsidR="00EB0C6B" w:rsidRDefault="00135A72" w:rsidP="005140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Неоднократные срывы заседаний Совета АП РХ стали предметом внимания ФПА РФ, п</w:t>
      </w:r>
      <w:r w:rsidR="00EB0C6B" w:rsidRPr="005140E0">
        <w:rPr>
          <w:sz w:val="28"/>
          <w:szCs w:val="28"/>
        </w:rPr>
        <w:t xml:space="preserve">оэтому, </w:t>
      </w:r>
      <w:r w:rsidR="00B416A4" w:rsidRPr="005140E0">
        <w:rPr>
          <w:sz w:val="28"/>
          <w:szCs w:val="28"/>
        </w:rPr>
        <w:t>учитывая</w:t>
      </w:r>
      <w:r w:rsidR="00EB0C6B" w:rsidRPr="005140E0">
        <w:rPr>
          <w:sz w:val="28"/>
          <w:szCs w:val="28"/>
        </w:rPr>
        <w:t xml:space="preserve"> наличи</w:t>
      </w:r>
      <w:r>
        <w:rPr>
          <w:sz w:val="28"/>
          <w:szCs w:val="28"/>
        </w:rPr>
        <w:t>е</w:t>
      </w:r>
      <w:r w:rsidR="00EB0C6B" w:rsidRPr="005140E0">
        <w:rPr>
          <w:sz w:val="28"/>
          <w:szCs w:val="28"/>
        </w:rPr>
        <w:t xml:space="preserve"> признаков дисциплинарного проступка, выразивши</w:t>
      </w:r>
      <w:r w:rsidR="0037356A" w:rsidRPr="005140E0">
        <w:rPr>
          <w:sz w:val="28"/>
          <w:szCs w:val="28"/>
        </w:rPr>
        <w:t>х</w:t>
      </w:r>
      <w:r w:rsidR="00EB0C6B" w:rsidRPr="005140E0">
        <w:rPr>
          <w:sz w:val="28"/>
          <w:szCs w:val="28"/>
        </w:rPr>
        <w:t xml:space="preserve">ся в отсутствии на заседаниях Совета АП РХ 20.07.2022 г. и 15.08.2022 г. адвокатов </w:t>
      </w:r>
      <w:proofErr w:type="spellStart"/>
      <w:r w:rsidR="00EB0C6B" w:rsidRPr="005140E0">
        <w:rPr>
          <w:sz w:val="28"/>
          <w:szCs w:val="28"/>
        </w:rPr>
        <w:t>Баландина</w:t>
      </w:r>
      <w:proofErr w:type="spellEnd"/>
      <w:r w:rsidR="00EB0C6B" w:rsidRPr="005140E0">
        <w:rPr>
          <w:sz w:val="28"/>
          <w:szCs w:val="28"/>
        </w:rPr>
        <w:t xml:space="preserve"> А.В. и Головченко М.В., последним было предложено дать объяснения о причинах отсутствия, </w:t>
      </w:r>
      <w:r w:rsidR="005E6684">
        <w:rPr>
          <w:sz w:val="28"/>
          <w:szCs w:val="28"/>
        </w:rPr>
        <w:t xml:space="preserve">для выяснения обстоятельств, препятствующих их участию в заседании Совета АП РХ, </w:t>
      </w:r>
      <w:r w:rsidR="00EB0C6B" w:rsidRPr="005140E0">
        <w:rPr>
          <w:sz w:val="28"/>
          <w:szCs w:val="28"/>
        </w:rPr>
        <w:t>во избежание возбуждения</w:t>
      </w:r>
      <w:proofErr w:type="gramEnd"/>
      <w:r w:rsidR="00EB0C6B" w:rsidRPr="005140E0">
        <w:rPr>
          <w:sz w:val="28"/>
          <w:szCs w:val="28"/>
        </w:rPr>
        <w:t xml:space="preserve"> дисциплинарного производства </w:t>
      </w:r>
      <w:r w:rsidR="00F56C92" w:rsidRPr="005140E0">
        <w:rPr>
          <w:sz w:val="28"/>
          <w:szCs w:val="28"/>
        </w:rPr>
        <w:t>в порядке, предусмотренном п. 7.1. ст. 37 Закона</w:t>
      </w:r>
      <w:r w:rsidR="00EB0C6B" w:rsidRPr="005140E0">
        <w:rPr>
          <w:sz w:val="28"/>
          <w:szCs w:val="28"/>
        </w:rPr>
        <w:t>.</w:t>
      </w:r>
    </w:p>
    <w:p w:rsidR="005E6684" w:rsidRDefault="005E6684" w:rsidP="005140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5A72">
        <w:rPr>
          <w:sz w:val="28"/>
          <w:szCs w:val="28"/>
        </w:rPr>
        <w:t>Действительно, с</w:t>
      </w:r>
      <w:r>
        <w:rPr>
          <w:sz w:val="28"/>
          <w:szCs w:val="28"/>
        </w:rPr>
        <w:t>огласно</w:t>
      </w:r>
      <w:r w:rsidR="00135A72">
        <w:rPr>
          <w:sz w:val="28"/>
          <w:szCs w:val="28"/>
        </w:rPr>
        <w:t xml:space="preserve"> положениям КПЭА, а в частности ст. 23 КПЭА, право на дачу объяснений у участника дисциплинарного производства возникает с момента его возбуждения.</w:t>
      </w:r>
    </w:p>
    <w:p w:rsidR="008C4F30" w:rsidRPr="005140E0" w:rsidRDefault="00135A72" w:rsidP="008C4F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8C4F30">
        <w:rPr>
          <w:sz w:val="28"/>
          <w:szCs w:val="28"/>
        </w:rPr>
        <w:t xml:space="preserve">это не исключает право президента или вице-президента, как лиц, наделенных полномочиями по возбуждению дисциплинарного </w:t>
      </w:r>
      <w:r w:rsidR="008C4F30">
        <w:rPr>
          <w:sz w:val="28"/>
          <w:szCs w:val="28"/>
        </w:rPr>
        <w:lastRenderedPageBreak/>
        <w:t>производства, внесению представления о возбуждени</w:t>
      </w:r>
      <w:r w:rsidR="002D1D01">
        <w:rPr>
          <w:sz w:val="28"/>
          <w:szCs w:val="28"/>
        </w:rPr>
        <w:t>и</w:t>
      </w:r>
      <w:r w:rsidR="008C4F30">
        <w:rPr>
          <w:sz w:val="28"/>
          <w:szCs w:val="28"/>
        </w:rPr>
        <w:t xml:space="preserve"> дисциплинарного производства, запрашивать</w:t>
      </w:r>
      <w:r w:rsidR="007D6A4F">
        <w:rPr>
          <w:sz w:val="28"/>
          <w:szCs w:val="28"/>
        </w:rPr>
        <w:t xml:space="preserve"> у</w:t>
      </w:r>
      <w:r w:rsidR="008C4F30">
        <w:rPr>
          <w:sz w:val="28"/>
          <w:szCs w:val="28"/>
        </w:rPr>
        <w:t xml:space="preserve"> заинтересованных лиц объяснения, </w:t>
      </w:r>
      <w:r w:rsidR="007D6A4F">
        <w:rPr>
          <w:sz w:val="28"/>
          <w:szCs w:val="28"/>
        </w:rPr>
        <w:t xml:space="preserve">для установления обстоятельств, явившихся причиной </w:t>
      </w:r>
      <w:r w:rsidR="007D6A4F" w:rsidRPr="005140E0">
        <w:rPr>
          <w:sz w:val="28"/>
          <w:szCs w:val="28"/>
        </w:rPr>
        <w:t>неисполнени</w:t>
      </w:r>
      <w:r w:rsidR="007D6A4F">
        <w:rPr>
          <w:sz w:val="28"/>
          <w:szCs w:val="28"/>
        </w:rPr>
        <w:t>я</w:t>
      </w:r>
      <w:r w:rsidR="007D6A4F" w:rsidRPr="005140E0">
        <w:rPr>
          <w:sz w:val="28"/>
          <w:szCs w:val="28"/>
        </w:rPr>
        <w:t xml:space="preserve"> или ненадлежаще</w:t>
      </w:r>
      <w:r w:rsidR="007D6A4F">
        <w:rPr>
          <w:sz w:val="28"/>
          <w:szCs w:val="28"/>
        </w:rPr>
        <w:t>го</w:t>
      </w:r>
      <w:r w:rsidR="007D6A4F" w:rsidRPr="005140E0">
        <w:rPr>
          <w:sz w:val="28"/>
          <w:szCs w:val="28"/>
        </w:rPr>
        <w:t xml:space="preserve"> исполнение адвокатом своих профессиональных обязанностей</w:t>
      </w:r>
      <w:r w:rsidR="007D6A4F">
        <w:rPr>
          <w:sz w:val="28"/>
          <w:szCs w:val="28"/>
        </w:rPr>
        <w:t>.</w:t>
      </w:r>
    </w:p>
    <w:p w:rsidR="00EB0C6B" w:rsidRDefault="00EB0C6B" w:rsidP="005140E0">
      <w:pPr>
        <w:jc w:val="both"/>
        <w:rPr>
          <w:sz w:val="28"/>
          <w:szCs w:val="28"/>
        </w:rPr>
      </w:pPr>
      <w:r w:rsidRPr="005140E0">
        <w:rPr>
          <w:sz w:val="28"/>
          <w:szCs w:val="28"/>
        </w:rPr>
        <w:tab/>
        <w:t xml:space="preserve">Дача объяснений </w:t>
      </w:r>
      <w:r w:rsidR="0037356A" w:rsidRPr="005140E0">
        <w:rPr>
          <w:sz w:val="28"/>
          <w:szCs w:val="28"/>
        </w:rPr>
        <w:t>является безусловным правом, а не обязанностью адвоката, которое адвокат вправе реализовать как до возбуждения дисциплинарного производства, так и в</w:t>
      </w:r>
      <w:r w:rsidR="007D6A4F">
        <w:rPr>
          <w:sz w:val="28"/>
          <w:szCs w:val="28"/>
        </w:rPr>
        <w:t xml:space="preserve"> </w:t>
      </w:r>
      <w:r w:rsidR="0037356A" w:rsidRPr="005140E0">
        <w:rPr>
          <w:sz w:val="28"/>
          <w:szCs w:val="28"/>
        </w:rPr>
        <w:t>ходе него.</w:t>
      </w:r>
    </w:p>
    <w:p w:rsidR="002D1D01" w:rsidRDefault="0017401E" w:rsidP="005140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D1C22" w:rsidRDefault="008D1C22" w:rsidP="005140E0">
      <w:pPr>
        <w:jc w:val="both"/>
        <w:rPr>
          <w:sz w:val="28"/>
          <w:szCs w:val="28"/>
        </w:rPr>
      </w:pPr>
    </w:p>
    <w:p w:rsidR="008D1C22" w:rsidRDefault="008D1C22" w:rsidP="005140E0">
      <w:pPr>
        <w:jc w:val="both"/>
        <w:rPr>
          <w:sz w:val="28"/>
          <w:szCs w:val="28"/>
        </w:rPr>
      </w:pPr>
    </w:p>
    <w:p w:rsidR="008D1C22" w:rsidRDefault="008D1C22" w:rsidP="005140E0">
      <w:pPr>
        <w:jc w:val="both"/>
        <w:rPr>
          <w:sz w:val="28"/>
          <w:szCs w:val="28"/>
        </w:rPr>
      </w:pPr>
    </w:p>
    <w:p w:rsidR="008D1C22" w:rsidRPr="005140E0" w:rsidRDefault="008D1C22" w:rsidP="005140E0">
      <w:pPr>
        <w:jc w:val="both"/>
        <w:rPr>
          <w:sz w:val="28"/>
          <w:szCs w:val="28"/>
        </w:rPr>
      </w:pPr>
    </w:p>
    <w:p w:rsidR="008D1C22" w:rsidRPr="00F952E0" w:rsidRDefault="008D1C22" w:rsidP="008D1C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АП РХ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П.С.Двигун</w:t>
      </w:r>
      <w:proofErr w:type="spellEnd"/>
    </w:p>
    <w:p w:rsidR="005140E0" w:rsidRPr="005140E0" w:rsidRDefault="005140E0">
      <w:pPr>
        <w:jc w:val="both"/>
        <w:rPr>
          <w:sz w:val="28"/>
          <w:szCs w:val="28"/>
        </w:rPr>
      </w:pPr>
    </w:p>
    <w:sectPr w:rsidR="005140E0" w:rsidRPr="005140E0" w:rsidSect="00767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E04"/>
    <w:rsid w:val="00007D68"/>
    <w:rsid w:val="00110837"/>
    <w:rsid w:val="00135A72"/>
    <w:rsid w:val="0017401E"/>
    <w:rsid w:val="0025197F"/>
    <w:rsid w:val="00257AB4"/>
    <w:rsid w:val="002653A0"/>
    <w:rsid w:val="002A1133"/>
    <w:rsid w:val="002B324F"/>
    <w:rsid w:val="002D1D01"/>
    <w:rsid w:val="002D4BCC"/>
    <w:rsid w:val="0037356A"/>
    <w:rsid w:val="00431EDB"/>
    <w:rsid w:val="005140E0"/>
    <w:rsid w:val="00597021"/>
    <w:rsid w:val="005E6684"/>
    <w:rsid w:val="005E6E04"/>
    <w:rsid w:val="00686591"/>
    <w:rsid w:val="006944E6"/>
    <w:rsid w:val="006D237D"/>
    <w:rsid w:val="00767F17"/>
    <w:rsid w:val="007D6A4F"/>
    <w:rsid w:val="007E7B6C"/>
    <w:rsid w:val="0085160E"/>
    <w:rsid w:val="008C4F30"/>
    <w:rsid w:val="008D1C22"/>
    <w:rsid w:val="00B416A4"/>
    <w:rsid w:val="00BF6BC1"/>
    <w:rsid w:val="00C21701"/>
    <w:rsid w:val="00CA13F6"/>
    <w:rsid w:val="00EB0C6B"/>
    <w:rsid w:val="00EB5FB9"/>
    <w:rsid w:val="00F20556"/>
    <w:rsid w:val="00F5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04"/>
    <w:pPr>
      <w:widowControl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2A11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133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2A11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5E6E04"/>
    <w:pPr>
      <w:spacing w:before="100" w:beforeAutospacing="1" w:after="100" w:afterAutospacing="1"/>
    </w:pPr>
  </w:style>
  <w:style w:type="character" w:customStyle="1" w:styleId="a5">
    <w:name w:val="Цветовое выделение"/>
    <w:uiPriority w:val="99"/>
    <w:rsid w:val="00F20556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F20556"/>
    <w:rPr>
      <w:rFonts w:cs="Times New Roman"/>
      <w:color w:val="106BBE"/>
    </w:rPr>
  </w:style>
  <w:style w:type="paragraph" w:customStyle="1" w:styleId="a7">
    <w:name w:val="Заголовок статьи"/>
    <w:basedOn w:val="a"/>
    <w:next w:val="a"/>
    <w:uiPriority w:val="99"/>
    <w:rsid w:val="00F20556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paragraph" w:customStyle="1" w:styleId="Default">
    <w:name w:val="Default"/>
    <w:rsid w:val="00F20556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ConsPlusNormal">
    <w:name w:val="ConsPlusNormal"/>
    <w:rsid w:val="00EB0C6B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EB0C6B"/>
    <w:pPr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character" w:styleId="a8">
    <w:name w:val="Hyperlink"/>
    <w:basedOn w:val="a0"/>
    <w:uiPriority w:val="99"/>
    <w:unhideWhenUsed/>
    <w:rsid w:val="005140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7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aleksandrd2207@mail.ru</cp:lastModifiedBy>
  <cp:revision>7</cp:revision>
  <dcterms:created xsi:type="dcterms:W3CDTF">2022-09-01T03:41:00Z</dcterms:created>
  <dcterms:modified xsi:type="dcterms:W3CDTF">2022-09-15T08:07:00Z</dcterms:modified>
</cp:coreProperties>
</file>